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9" w:rsidRDefault="006A6219" w:rsidP="004157BA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untitled1" style="position:absolute;left:0;text-align:left;margin-left:207pt;margin-top:-54pt;width:63.25pt;height:1in;z-index:-251658240;visibility:visible">
            <v:imagedata r:id="rId5" o:title=""/>
          </v:shape>
        </w:pict>
      </w:r>
      <w:bookmarkStart w:id="0" w:name="sub_12"/>
    </w:p>
    <w:p w:rsidR="006A6219" w:rsidRDefault="006A6219" w:rsidP="0041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6A6219" w:rsidRDefault="006A6219" w:rsidP="0041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6A6219" w:rsidRDefault="006A6219" w:rsidP="0041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6A6219" w:rsidRDefault="006A6219" w:rsidP="00415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A6219" w:rsidRDefault="006A6219" w:rsidP="004157BA">
      <w:pPr>
        <w:rPr>
          <w:b/>
          <w:sz w:val="36"/>
          <w:szCs w:val="36"/>
        </w:rPr>
      </w:pPr>
    </w:p>
    <w:p w:rsidR="006A6219" w:rsidRDefault="006A6219" w:rsidP="004157BA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6A6219" w:rsidRDefault="006A6219" w:rsidP="004157BA">
      <w:pPr>
        <w:jc w:val="both"/>
        <w:rPr>
          <w:sz w:val="28"/>
          <w:szCs w:val="28"/>
        </w:rPr>
      </w:pPr>
    </w:p>
    <w:p w:rsidR="006A6219" w:rsidRDefault="006A6219" w:rsidP="004157BA">
      <w:pPr>
        <w:jc w:val="both"/>
        <w:rPr>
          <w:b/>
          <w:spacing w:val="50"/>
          <w:sz w:val="32"/>
          <w:szCs w:val="32"/>
        </w:rPr>
      </w:pPr>
      <w:r>
        <w:rPr>
          <w:sz w:val="28"/>
          <w:szCs w:val="28"/>
        </w:rPr>
        <w:t>03.08.2018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№78/290-1</w:t>
      </w:r>
    </w:p>
    <w:p w:rsidR="006A6219" w:rsidRDefault="006A6219" w:rsidP="004157BA">
      <w:pPr>
        <w:jc w:val="center"/>
      </w:pPr>
      <w:r>
        <w:t>с. Ягодная Поляна</w:t>
      </w:r>
    </w:p>
    <w:p w:rsidR="006A6219" w:rsidRDefault="006A6219" w:rsidP="004157BA">
      <w:pPr>
        <w:jc w:val="center"/>
        <w:rPr>
          <w:b/>
          <w:sz w:val="28"/>
          <w:szCs w:val="28"/>
        </w:rPr>
      </w:pPr>
    </w:p>
    <w:p w:rsidR="006A6219" w:rsidRDefault="006A6219" w:rsidP="004157B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Ягодно-Полянского муниципального образования от 28.10.2014 № 15/72-1 «Об утверждении Положения о приватизации жилищного фонда</w:t>
      </w:r>
    </w:p>
    <w:p w:rsidR="006A6219" w:rsidRPr="00F72142" w:rsidRDefault="006A6219" w:rsidP="004157BA">
      <w:pPr>
        <w:jc w:val="center"/>
        <w:rPr>
          <w:sz w:val="28"/>
          <w:szCs w:val="28"/>
        </w:rPr>
      </w:pPr>
      <w:r>
        <w:rPr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области»</w:t>
      </w:r>
    </w:p>
    <w:p w:rsidR="006A6219" w:rsidRDefault="006A6219" w:rsidP="004157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6219" w:rsidRDefault="006A6219" w:rsidP="004157B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В целях реализации прав граждан на приватизацию жилых помещений, н</w:t>
      </w:r>
      <w:r>
        <w:rPr>
          <w:sz w:val="28"/>
        </w:rPr>
        <w:t xml:space="preserve">а основании </w:t>
      </w:r>
      <w:r>
        <w:rPr>
          <w:sz w:val="28"/>
          <w:szCs w:val="28"/>
        </w:rPr>
        <w:t>Гражданского кодекса Российской Федерации, Жилищного кодекса Российской Федерации, Закона РСФСР от 4 июля 1991 года № 1541-1 «О приватизации жилищного фонда в Российской Федерации»,</w:t>
      </w:r>
      <w:r>
        <w:rPr>
          <w:sz w:val="28"/>
        </w:rPr>
        <w:t xml:space="preserve"> Устава </w:t>
      </w:r>
      <w:r>
        <w:rPr>
          <w:sz w:val="28"/>
          <w:szCs w:val="28"/>
        </w:rPr>
        <w:t>Ягодно-Полянского муниципального образования</w:t>
      </w:r>
      <w:r>
        <w:rPr>
          <w:sz w:val="28"/>
        </w:rPr>
        <w:t xml:space="preserve"> Татищевского </w:t>
      </w:r>
      <w:r>
        <w:rPr>
          <w:sz w:val="28"/>
          <w:szCs w:val="28"/>
        </w:rPr>
        <w:t>муниципального</w:t>
      </w:r>
      <w:r>
        <w:rPr>
          <w:sz w:val="28"/>
        </w:rPr>
        <w:t xml:space="preserve"> района Саратовской области, Совет депутатов </w:t>
      </w:r>
    </w:p>
    <w:p w:rsidR="006A6219" w:rsidRDefault="006A6219" w:rsidP="004157B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pacing w:val="30"/>
          <w:sz w:val="28"/>
        </w:rPr>
        <w:t>р е ш и л</w:t>
      </w:r>
      <w:r>
        <w:rPr>
          <w:sz w:val="28"/>
        </w:rPr>
        <w:t>:</w:t>
      </w:r>
    </w:p>
    <w:p w:rsidR="006A6219" w:rsidRDefault="006A6219" w:rsidP="00415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решение Совета депутатов от 28.10.2014 № 15/72-1 «Об утверждении Положения о приватизации жилищного фонда Ягодно-Полянского муниципального образования, Татищевского муниципального района Саратовской области» следующие изменения:</w:t>
      </w:r>
    </w:p>
    <w:p w:rsidR="006A6219" w:rsidRDefault="006A6219" w:rsidP="00415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1.Пункт 2.5. изложить в следующей редакции: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sub_1026"/>
      <w:r>
        <w:rPr>
          <w:sz w:val="28"/>
          <w:szCs w:val="28"/>
        </w:rPr>
        <w:t>«2.5. 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договора передачи в собственность жилых помещений, в которых проживают исключительно несовершеннолетние, производится за счет средств собственников жилых помещений, осуществляющих их передачу».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2" w:name="sub_1034"/>
      <w:r>
        <w:rPr>
          <w:sz w:val="28"/>
          <w:szCs w:val="28"/>
        </w:rPr>
        <w:t xml:space="preserve"> Пункт </w:t>
      </w:r>
      <w:r w:rsidRPr="00E42C10">
        <w:rPr>
          <w:sz w:val="28"/>
          <w:szCs w:val="28"/>
        </w:rPr>
        <w:t xml:space="preserve"> </w:t>
      </w:r>
      <w:r>
        <w:rPr>
          <w:sz w:val="28"/>
          <w:szCs w:val="28"/>
        </w:rPr>
        <w:t>3.4. изложить в следующей редакции: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«3.4. К заявлению прилагаются: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удостоверяющих личность нанимателя, всех совершеннолетних членов семьи, зарегистрированных в приватизируемом жилом помещении (подлинник и копия);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для лиц, состоящих в браке – свидетельство о браке (подлинник и копия);</w:t>
      </w:r>
    </w:p>
    <w:bookmarkEnd w:id="2"/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договор социального найма;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ордер на жилое помещение или иной документ, подтверждающий право вселения граждан в жилое помещение - в случае отсутствия необходимых сведений в договоре социального найма;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 о технических характеристиках приватизируемого жилого помещения, выданный органом технической инвентаризации, прошедшим государственную аккредитацию;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организации технической инвентаризации, прошедшей государственную аккредитацию, в которой указывается техническая характеристика жилого помещения, подлежащего приватизации;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выписка из реестра муниципальной собственности Ягодно-Полянского  муниципального образования;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справка балансодержателя установленной формы (приложение № 4); </w:t>
      </w:r>
    </w:p>
    <w:p w:rsidR="006A6219" w:rsidRDefault="006A6219" w:rsidP="00E42C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организации, управляющей жилищным фондом, к которому относится жилое помещение, подлежащее приватизации, содержащая следующие сведения: </w:t>
      </w:r>
    </w:p>
    <w:p w:rsidR="006A6219" w:rsidRDefault="006A6219" w:rsidP="00E42C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аварийности жилого помещения, дома с указанием соответствующего нормативного документа;</w:t>
      </w:r>
    </w:p>
    <w:p w:rsidR="006A6219" w:rsidRDefault="006A6219" w:rsidP="00E42C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имеющихся исковых требованиях к нанимателям;</w:t>
      </w:r>
    </w:p>
    <w:p w:rsidR="006A6219" w:rsidRDefault="006A6219" w:rsidP="00E42C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на основании которых приватизация жилого помещения не допускается.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доверенность от собственника жилого помещения на оформление документов;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копия финансового лицевого счета (на дату обращения); 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формы № 1 о лицах, проживающих, зарегистрированных и сохранивших право на проживание в жилом помещении (срок действия справки формы № 1 - 30 дней);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том, что гражданин не участвовал в приватизации по прежнему месту жительства, если он сменил его после 04.07.91 г. за пределами Татищевского муниципального района Саратовской области;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неучастии гражданина в приватизации на территории Татищевского муниципального района предоставляется справка по форме согласно приложению № 2);</w:t>
      </w:r>
    </w:p>
    <w:p w:rsidR="006A6219" w:rsidRDefault="006A6219" w:rsidP="00E42C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органов опеки и попечительства на приватизацию жилого помещения для лиц, над которыми установлены опека, попечительство, патронаж в соответствии с действующим законодательством».</w:t>
      </w:r>
    </w:p>
    <w:bookmarkEnd w:id="1"/>
    <w:p w:rsidR="006A6219" w:rsidRDefault="006A6219" w:rsidP="00415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местах обнародования нормативных правовых документов.</w:t>
      </w:r>
    </w:p>
    <w:p w:rsidR="006A6219" w:rsidRDefault="006A6219" w:rsidP="004157BA">
      <w:pPr>
        <w:rPr>
          <w:b/>
          <w:bCs/>
          <w:sz w:val="28"/>
        </w:rPr>
      </w:pPr>
    </w:p>
    <w:p w:rsidR="006A6219" w:rsidRPr="00E42C10" w:rsidRDefault="006A6219">
      <w:pPr>
        <w:rPr>
          <w:bCs/>
          <w:sz w:val="28"/>
        </w:rPr>
      </w:pPr>
      <w:r>
        <w:rPr>
          <w:bCs/>
          <w:sz w:val="28"/>
        </w:rPr>
        <w:t xml:space="preserve">Глава муниципального образования  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Т.И.Федорова</w:t>
      </w:r>
      <w:bookmarkEnd w:id="0"/>
    </w:p>
    <w:sectPr w:rsidR="006A6219" w:rsidRPr="00E42C10" w:rsidSect="008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25950"/>
    <w:multiLevelType w:val="hybridMultilevel"/>
    <w:tmpl w:val="222C4FC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92"/>
    <w:rsid w:val="0003522A"/>
    <w:rsid w:val="000432EA"/>
    <w:rsid w:val="001552CF"/>
    <w:rsid w:val="001823C1"/>
    <w:rsid w:val="001C3440"/>
    <w:rsid w:val="001C43AE"/>
    <w:rsid w:val="001C6E55"/>
    <w:rsid w:val="001D3516"/>
    <w:rsid w:val="00217C0E"/>
    <w:rsid w:val="002568C9"/>
    <w:rsid w:val="00277DE4"/>
    <w:rsid w:val="002845EF"/>
    <w:rsid w:val="002A0C92"/>
    <w:rsid w:val="00333F8B"/>
    <w:rsid w:val="003E66C5"/>
    <w:rsid w:val="004029FE"/>
    <w:rsid w:val="004157BA"/>
    <w:rsid w:val="00465809"/>
    <w:rsid w:val="004D1E70"/>
    <w:rsid w:val="005751EA"/>
    <w:rsid w:val="005F12E0"/>
    <w:rsid w:val="006922A4"/>
    <w:rsid w:val="006A6219"/>
    <w:rsid w:val="00857063"/>
    <w:rsid w:val="00867EC2"/>
    <w:rsid w:val="00A0646C"/>
    <w:rsid w:val="00B5387E"/>
    <w:rsid w:val="00B6280A"/>
    <w:rsid w:val="00B86ABE"/>
    <w:rsid w:val="00C5414E"/>
    <w:rsid w:val="00D227C2"/>
    <w:rsid w:val="00D4691F"/>
    <w:rsid w:val="00D83A43"/>
    <w:rsid w:val="00E42C10"/>
    <w:rsid w:val="00ED6C0D"/>
    <w:rsid w:val="00F520C6"/>
    <w:rsid w:val="00F72142"/>
    <w:rsid w:val="00FE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7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7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57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7BA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57B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4157B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2</Pages>
  <Words>631</Words>
  <Characters>3602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</cp:lastModifiedBy>
  <cp:revision>5</cp:revision>
  <cp:lastPrinted>2014-11-07T10:06:00Z</cp:lastPrinted>
  <dcterms:created xsi:type="dcterms:W3CDTF">2018-08-02T07:37:00Z</dcterms:created>
  <dcterms:modified xsi:type="dcterms:W3CDTF">2018-08-06T05:33:00Z</dcterms:modified>
</cp:coreProperties>
</file>